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92" w:rsidRDefault="00605892" w:rsidP="00ED4C92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D4C92" w:rsidRPr="008C311A">
        <w:rPr>
          <w:b/>
          <w:bCs/>
          <w:color w:val="000000"/>
          <w:sz w:val="28"/>
          <w:szCs w:val="28"/>
        </w:rPr>
        <w:t>Практические рекомендации родителям первоклассников</w:t>
      </w:r>
    </w:p>
    <w:p w:rsidR="008C311A" w:rsidRPr="008C311A" w:rsidRDefault="008C311A" w:rsidP="00ED4C92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4C92" w:rsidRPr="008C311A" w:rsidRDefault="008C311A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="00ED4C92" w:rsidRPr="008C311A">
        <w:rPr>
          <w:color w:val="444444"/>
          <w:sz w:val="28"/>
          <w:szCs w:val="28"/>
        </w:rPr>
        <w:t>Первоклассник переживает множество эмоций, у него масса впечатлений и переизбыток информации. Причем, если в конце дня его спросить, что он делал на уроках, в ответ вы можете услышать: «Не помню». Он действительно сейчас не помнит, потому что еще не успел «переработать» всю информацию. По дороге домой постарайтесь в подробностях узнать о школьном дне первоклассника: чем кормили, что обсуждал с соседом, с кем играл на перемене. Таким образом, Вы укрепите эмоциональный контакт с ребенком.</w:t>
      </w:r>
    </w:p>
    <w:p w:rsidR="008C311A" w:rsidRDefault="008C311A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ED4C92" w:rsidRPr="008C311A">
        <w:rPr>
          <w:color w:val="444444"/>
          <w:sz w:val="28"/>
          <w:szCs w:val="28"/>
        </w:rPr>
        <w:t xml:space="preserve">С поступлением в школу в жизни Вашего ребенка появился человек более </w:t>
      </w:r>
    </w:p>
    <w:p w:rsidR="00ED4C92" w:rsidRPr="008C311A" w:rsidRDefault="00ED4C92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8C311A">
        <w:rPr>
          <w:color w:val="444444"/>
          <w:sz w:val="28"/>
          <w:szCs w:val="28"/>
        </w:rPr>
        <w:t>авторитетный, чем вы. Это учитель. Уважай те мнение первоклассника о своем педагоге. Старайтесь проявлять уважение к школе как самому важному делу вашего ребенка.</w:t>
      </w:r>
    </w:p>
    <w:p w:rsidR="00ED4C92" w:rsidRPr="008C311A" w:rsidRDefault="008C311A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ED4C92" w:rsidRPr="008C311A">
        <w:rPr>
          <w:color w:val="444444"/>
          <w:sz w:val="28"/>
          <w:szCs w:val="28"/>
        </w:rPr>
        <w:t>Составьте вместе с первоклассником распорядок дня, следите за его соблюдением. Хорошо, если у ребенка появится собственный будильник, который он с вечера сам поставит на определенное время. Это положит начало самостоятельности, ответственности.</w:t>
      </w:r>
    </w:p>
    <w:p w:rsidR="00ED4C92" w:rsidRPr="008C311A" w:rsidRDefault="008C311A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ED4C92" w:rsidRPr="008C311A">
        <w:rPr>
          <w:color w:val="444444"/>
          <w:sz w:val="28"/>
          <w:szCs w:val="28"/>
        </w:rPr>
        <w:t>После школы не торопитесь садиться за уроки. Ребенку необходимо 2-3 часа отдыха. Лучшее время для приготовления уроков с 15 до 17 часов.</w:t>
      </w:r>
    </w:p>
    <w:p w:rsidR="00ED4C92" w:rsidRPr="008C311A" w:rsidRDefault="00ED4C92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8C311A">
        <w:rPr>
          <w:color w:val="444444"/>
          <w:sz w:val="28"/>
          <w:szCs w:val="28"/>
        </w:rPr>
        <w:t>Не заставляйте делать уроки за один присест, после 20-30 минут занятий необходим 10-20 минутный перерыв, лучше, чтобы он был подвижный.</w:t>
      </w:r>
    </w:p>
    <w:p w:rsidR="00ED4C92" w:rsidRPr="008C311A" w:rsidRDefault="00ED4C92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8C311A">
        <w:rPr>
          <w:color w:val="444444"/>
          <w:sz w:val="28"/>
          <w:szCs w:val="28"/>
        </w:rPr>
        <w:t>Во время выполнения домашнего задания дайте возможность ребенку самостоятельно справиться с работой. В случае необходимости постарайтесь поддержать ребенка («Не волнуйся, у тебя все получится, ты обязательно справишься»). Поддержите первоклассника в его желании добиться успеха.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ED4C92" w:rsidRPr="008C311A" w:rsidRDefault="008C311A" w:rsidP="00ED4C92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ED4C92" w:rsidRPr="008C311A">
        <w:rPr>
          <w:color w:val="444444"/>
          <w:sz w:val="28"/>
          <w:szCs w:val="28"/>
        </w:rPr>
        <w:t>Не игнорируйте жалобы ребенка на головную боль, утомляемость, плохое самочувствие. Чаще всего это объективные показатели трудности в учебе.</w:t>
      </w:r>
    </w:p>
    <w:p w:rsidR="00ED4C92" w:rsidRPr="008C311A" w:rsidRDefault="00ED4C92" w:rsidP="00ED4C9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8C311A">
        <w:rPr>
          <w:color w:val="444444"/>
          <w:sz w:val="28"/>
          <w:szCs w:val="28"/>
        </w:rPr>
        <w:t>Уважайте  внутренний мир ребенка. Не заглядывайте в ранец, ящик письменного стола без его позволения. Он должен быть уверен, что отныне без его разрешения никто не будет трогать вещи, принадлежащие ему.</w:t>
      </w:r>
    </w:p>
    <w:p w:rsidR="00ED4C92" w:rsidRPr="008C311A" w:rsidRDefault="008C311A" w:rsidP="00ED4C92">
      <w:pPr>
        <w:pStyle w:val="c2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ED4C92" w:rsidRPr="008C311A">
        <w:rPr>
          <w:color w:val="444444"/>
          <w:sz w:val="28"/>
          <w:szCs w:val="28"/>
        </w:rPr>
        <w:t>Больше всего на свете в течение первого года учебы Ваш ребенок нуждается в поддержке. Он не только формирует свои взаимоотношения с одноклассниками и учителями, но и впервые понимает, что с ним действительно кто-то хочет дружить, а кто-то – нет. Именно в это время у ребенка формируется собственный взгляд на жизнь, на себя. Не сравнивайте успехи детей с успехами их друзей, знакомых. Сравнивайте ребенка только с самим собой: раньше не умел – теперь уже можешь. Для этого можно сохранить старые рисунки, тетради.</w:t>
      </w:r>
    </w:p>
    <w:p w:rsidR="001A08F8" w:rsidRPr="008C311A" w:rsidRDefault="001A08F8">
      <w:pPr>
        <w:rPr>
          <w:rFonts w:ascii="Times New Roman" w:hAnsi="Times New Roman" w:cs="Times New Roman"/>
          <w:sz w:val="28"/>
          <w:szCs w:val="28"/>
        </w:rPr>
      </w:pPr>
    </w:p>
    <w:sectPr w:rsidR="001A08F8" w:rsidRPr="008C311A" w:rsidSect="001A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92"/>
    <w:rsid w:val="00110151"/>
    <w:rsid w:val="001A08F8"/>
    <w:rsid w:val="00605892"/>
    <w:rsid w:val="00831561"/>
    <w:rsid w:val="008C311A"/>
    <w:rsid w:val="00E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My_Comp</cp:lastModifiedBy>
  <cp:revision>6</cp:revision>
  <cp:lastPrinted>2014-03-18T10:43:00Z</cp:lastPrinted>
  <dcterms:created xsi:type="dcterms:W3CDTF">2014-02-20T10:35:00Z</dcterms:created>
  <dcterms:modified xsi:type="dcterms:W3CDTF">2014-03-18T10:43:00Z</dcterms:modified>
</cp:coreProperties>
</file>